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BA" w:rsidRDefault="003235B7" w:rsidP="003235B7">
      <w:pPr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noProof/>
          <w:kern w:val="2"/>
          <w:sz w:val="28"/>
          <w:szCs w:val="28"/>
        </w:rPr>
        <w:t>проект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>Российская Федерация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proofErr w:type="gramStart"/>
      <w:r w:rsidRPr="00F368EC">
        <w:rPr>
          <w:rFonts w:ascii="Times New Roman" w:hAnsi="Times New Roman"/>
          <w:b/>
          <w:kern w:val="2"/>
          <w:sz w:val="28"/>
          <w:szCs w:val="28"/>
        </w:rPr>
        <w:t>Р</w:t>
      </w:r>
      <w:proofErr w:type="gramEnd"/>
      <w:r w:rsidRPr="00F368EC">
        <w:rPr>
          <w:rFonts w:ascii="Times New Roman" w:hAnsi="Times New Roman"/>
          <w:b/>
          <w:kern w:val="2"/>
          <w:sz w:val="28"/>
          <w:szCs w:val="28"/>
        </w:rPr>
        <w:t xml:space="preserve"> Е Ш Е Н  И Е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8EC">
        <w:rPr>
          <w:rFonts w:ascii="Times New Roman" w:hAnsi="Times New Roman"/>
          <w:b/>
          <w:sz w:val="28"/>
          <w:szCs w:val="28"/>
        </w:rPr>
        <w:t xml:space="preserve">от </w:t>
      </w:r>
      <w:r w:rsidR="00EF57BA">
        <w:rPr>
          <w:rFonts w:ascii="Times New Roman" w:hAnsi="Times New Roman"/>
          <w:b/>
          <w:sz w:val="28"/>
          <w:szCs w:val="28"/>
        </w:rPr>
        <w:t xml:space="preserve">  </w:t>
      </w:r>
      <w:r w:rsidRPr="00F368EC">
        <w:rPr>
          <w:rFonts w:ascii="Times New Roman" w:hAnsi="Times New Roman"/>
          <w:b/>
          <w:sz w:val="28"/>
          <w:szCs w:val="28"/>
        </w:rPr>
        <w:t xml:space="preserve"> №</w:t>
      </w:r>
      <w:r w:rsidR="003235B7">
        <w:rPr>
          <w:rFonts w:ascii="Times New Roman" w:hAnsi="Times New Roman"/>
          <w:b/>
          <w:sz w:val="28"/>
          <w:szCs w:val="28"/>
        </w:rPr>
        <w:t xml:space="preserve"> </w:t>
      </w:r>
      <w:r w:rsidRPr="00F368EC">
        <w:rPr>
          <w:rFonts w:ascii="Times New Roman" w:hAnsi="Times New Roman"/>
          <w:b/>
          <w:sz w:val="28"/>
          <w:szCs w:val="28"/>
        </w:rPr>
        <w:t xml:space="preserve">      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8EC">
        <w:rPr>
          <w:rFonts w:ascii="Times New Roman" w:hAnsi="Times New Roman"/>
          <w:sz w:val="28"/>
          <w:szCs w:val="28"/>
        </w:rPr>
        <w:t>д. Медниково</w:t>
      </w:r>
    </w:p>
    <w:p w:rsidR="00F368EC" w:rsidRPr="00F368EC" w:rsidRDefault="00F368EC" w:rsidP="00F3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8EC" w:rsidRDefault="00F368EC" w:rsidP="002F3C93">
      <w:pPr>
        <w:tabs>
          <w:tab w:val="left" w:pos="7230"/>
        </w:tabs>
        <w:spacing w:after="0" w:line="240" w:lineRule="auto"/>
        <w:ind w:right="1557"/>
        <w:jc w:val="center"/>
        <w:rPr>
          <w:rFonts w:ascii="Times New Roman" w:hAnsi="Times New Roman"/>
          <w:b/>
          <w:sz w:val="28"/>
          <w:szCs w:val="28"/>
        </w:rPr>
      </w:pPr>
    </w:p>
    <w:p w:rsidR="003235B7" w:rsidRDefault="002F3C93" w:rsidP="003235B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235B7">
        <w:rPr>
          <w:rFonts w:ascii="Times New Roman" w:hAnsi="Times New Roman"/>
          <w:b/>
          <w:sz w:val="28"/>
          <w:szCs w:val="28"/>
        </w:rPr>
        <w:t>решение Совета депутатов</w:t>
      </w:r>
    </w:p>
    <w:p w:rsidR="002F3C93" w:rsidRDefault="00C93553" w:rsidP="00906C4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Медник</w:t>
      </w:r>
      <w:r w:rsidR="002F3C93">
        <w:rPr>
          <w:rFonts w:ascii="Times New Roman" w:hAnsi="Times New Roman"/>
          <w:b/>
          <w:sz w:val="28"/>
          <w:szCs w:val="28"/>
        </w:rPr>
        <w:t xml:space="preserve">овского </w:t>
      </w:r>
      <w:r w:rsidR="00906C4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2F3C93">
        <w:rPr>
          <w:rFonts w:ascii="Times New Roman" w:hAnsi="Times New Roman"/>
          <w:b/>
          <w:sz w:val="28"/>
          <w:szCs w:val="28"/>
        </w:rPr>
        <w:t>поселения</w:t>
      </w:r>
      <w:r w:rsidR="003235B7">
        <w:rPr>
          <w:rFonts w:ascii="Times New Roman" w:hAnsi="Times New Roman"/>
          <w:b/>
          <w:sz w:val="28"/>
          <w:szCs w:val="28"/>
        </w:rPr>
        <w:t xml:space="preserve"> от 25.04.2025 № 178</w:t>
      </w:r>
    </w:p>
    <w:p w:rsidR="002F3C93" w:rsidRDefault="002F3C93" w:rsidP="002F3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3C93" w:rsidRPr="00F368EC" w:rsidRDefault="002F3C93" w:rsidP="00F368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235B7">
        <w:rPr>
          <w:rFonts w:ascii="Times New Roman" w:hAnsi="Times New Roman"/>
          <w:color w:val="000000"/>
          <w:sz w:val="28"/>
          <w:szCs w:val="28"/>
        </w:rPr>
        <w:t xml:space="preserve">целях приведения в соответствие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B426C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F368EC">
        <w:rPr>
          <w:rFonts w:ascii="Times New Roman" w:hAnsi="Times New Roman"/>
          <w:color w:val="000000"/>
          <w:sz w:val="28"/>
          <w:szCs w:val="28"/>
        </w:rPr>
        <w:t>Медниковского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368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 Ш И Л:</w:t>
      </w:r>
    </w:p>
    <w:p w:rsidR="002F3C93" w:rsidRPr="003235B7" w:rsidRDefault="002F3C93" w:rsidP="003235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Внести в </w:t>
      </w:r>
      <w:r w:rsidR="003235B7"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депутатов </w:t>
      </w:r>
      <w:r w:rsidR="00F368EC">
        <w:rPr>
          <w:rFonts w:ascii="Times New Roman" w:hAnsi="Times New Roman"/>
          <w:bCs/>
          <w:color w:val="000000"/>
          <w:sz w:val="28"/>
          <w:szCs w:val="28"/>
        </w:rPr>
        <w:t>Медниковского</w:t>
      </w:r>
      <w:r w:rsidR="003235B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35B7">
        <w:rPr>
          <w:rFonts w:ascii="Times New Roman" w:hAnsi="Times New Roman"/>
          <w:bCs/>
          <w:color w:val="000000"/>
          <w:sz w:val="28"/>
          <w:szCs w:val="28"/>
        </w:rPr>
        <w:t>от 25.04.2025 №  178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3235B7" w:rsidRPr="003235B7">
        <w:rPr>
          <w:rFonts w:ascii="Times New Roman" w:hAnsi="Times New Roman"/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 местных налогов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(далее – Положение) следующие изменения: </w:t>
      </w:r>
    </w:p>
    <w:p w:rsidR="002F3C93" w:rsidRDefault="003235B7" w:rsidP="003235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подпункт 7  пункта 1 раздела решения </w:t>
      </w:r>
      <w:r w:rsidR="002F3C93"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 </w:t>
      </w:r>
    </w:p>
    <w:p w:rsidR="003235B7" w:rsidRDefault="003235B7" w:rsidP="003235B7">
      <w:pPr>
        <w:spacing w:after="0" w:line="240" w:lineRule="auto"/>
        <w:ind w:firstLine="709"/>
        <w:jc w:val="both"/>
        <w:rPr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bidi="ru-RU"/>
        </w:rPr>
        <w:t>«Н</w:t>
      </w:r>
      <w:r w:rsidRPr="003235B7">
        <w:rPr>
          <w:rFonts w:ascii="Times New Roman" w:hAnsi="Times New Roman"/>
          <w:bCs/>
          <w:sz w:val="28"/>
          <w:szCs w:val="28"/>
          <w:lang w:bidi="ru-RU"/>
        </w:rPr>
        <w:t>а</w:t>
      </w:r>
      <w:r>
        <w:rPr>
          <w:rFonts w:ascii="Times New Roman" w:hAnsi="Times New Roman"/>
          <w:bCs/>
          <w:sz w:val="28"/>
          <w:szCs w:val="28"/>
          <w:lang w:bidi="ru-RU"/>
        </w:rPr>
        <w:t>личие задолженности по земельному налогу физических лиц и налогу на имущество физических лиц,</w:t>
      </w:r>
      <w:r w:rsidRPr="003235B7">
        <w:rPr>
          <w:rFonts w:ascii="Times New Roman" w:hAnsi="Times New Roman"/>
          <w:bCs/>
          <w:sz w:val="28"/>
          <w:szCs w:val="28"/>
          <w:lang w:bidi="ru-RU"/>
        </w:rPr>
        <w:t xml:space="preserve"> числящейся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 если в течение трех лет с даты открытия наследства не установлены наследники имущества должника.</w:t>
      </w:r>
      <w:r w:rsidRPr="00FB1983">
        <w:rPr>
          <w:bCs/>
          <w:sz w:val="28"/>
          <w:szCs w:val="28"/>
          <w:lang w:bidi="ru-RU"/>
        </w:rPr>
        <w:t xml:space="preserve"> </w:t>
      </w:r>
      <w:proofErr w:type="gramEnd"/>
    </w:p>
    <w:p w:rsidR="003235B7" w:rsidRPr="003235B7" w:rsidRDefault="002F3C93" w:rsidP="003235B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3235B7" w:rsidRPr="003235B7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«Медниковский вестник» и на официальном сайте  Медниковского сельского поселения в информационно - телекоммуникационной сети «Интернет».</w:t>
      </w:r>
    </w:p>
    <w:p w:rsidR="002F3C93" w:rsidRDefault="002F3C93" w:rsidP="003235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C93" w:rsidRDefault="002F3C93" w:rsidP="003235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C93" w:rsidRDefault="002F3C93" w:rsidP="002F3C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C93" w:rsidRPr="002F3C93" w:rsidRDefault="002F3C93" w:rsidP="002F3C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93">
        <w:rPr>
          <w:rFonts w:ascii="Times New Roman" w:hAnsi="Times New Roman"/>
          <w:b/>
          <w:bCs/>
          <w:sz w:val="28"/>
          <w:szCs w:val="28"/>
        </w:rPr>
        <w:t xml:space="preserve">Глава сельского поселения                                 </w:t>
      </w:r>
      <w:r w:rsidR="00F368EC">
        <w:rPr>
          <w:rFonts w:ascii="Times New Roman" w:hAnsi="Times New Roman"/>
          <w:b/>
          <w:bCs/>
          <w:sz w:val="28"/>
          <w:szCs w:val="28"/>
        </w:rPr>
        <w:t>Ю.В. Иванова</w:t>
      </w:r>
    </w:p>
    <w:p w:rsidR="00381A79" w:rsidRDefault="00381A79"/>
    <w:sectPr w:rsidR="00381A79" w:rsidSect="0065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AA"/>
    <w:rsid w:val="00184B66"/>
    <w:rsid w:val="001B426C"/>
    <w:rsid w:val="002F3C93"/>
    <w:rsid w:val="003235B7"/>
    <w:rsid w:val="00381A79"/>
    <w:rsid w:val="00651AF5"/>
    <w:rsid w:val="00906C4B"/>
    <w:rsid w:val="00B35324"/>
    <w:rsid w:val="00C93553"/>
    <w:rsid w:val="00C93E4F"/>
    <w:rsid w:val="00E066AA"/>
    <w:rsid w:val="00E11C9F"/>
    <w:rsid w:val="00EF57BA"/>
    <w:rsid w:val="00F14DFD"/>
    <w:rsid w:val="00F3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3C93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C9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13FF-D33B-46CE-81EE-A7DD919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2025-04-17T12:02:00Z</cp:lastPrinted>
  <dcterms:created xsi:type="dcterms:W3CDTF">2025-04-17T11:46:00Z</dcterms:created>
  <dcterms:modified xsi:type="dcterms:W3CDTF">2025-07-29T07:07:00Z</dcterms:modified>
</cp:coreProperties>
</file>